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ED" w:rsidRPr="00CB2C49" w:rsidRDefault="009375ED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9375ED" w:rsidRPr="00CB2C49" w:rsidRDefault="009375ED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375ED" w:rsidRPr="00333F3E">
        <w:tc>
          <w:tcPr>
            <w:tcW w:w="3261" w:type="dxa"/>
            <w:shd w:val="clear" w:color="auto" w:fill="E7E6E6"/>
          </w:tcPr>
          <w:p w:rsidR="009375ED" w:rsidRPr="00333F3E" w:rsidRDefault="009375ED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375ED" w:rsidRPr="00333F3E" w:rsidRDefault="009375ED" w:rsidP="007A75C0">
            <w:pPr>
              <w:rPr>
                <w:sz w:val="24"/>
                <w:szCs w:val="24"/>
              </w:rPr>
            </w:pPr>
            <w:r w:rsidRPr="00333F3E">
              <w:rPr>
                <w:b/>
                <w:bCs/>
                <w:iCs/>
                <w:sz w:val="24"/>
                <w:szCs w:val="24"/>
              </w:rPr>
              <w:t>Иностранный язык (французский)</w:t>
            </w:r>
          </w:p>
        </w:tc>
      </w:tr>
      <w:tr w:rsidR="009375ED" w:rsidRPr="00333F3E">
        <w:tc>
          <w:tcPr>
            <w:tcW w:w="3261" w:type="dxa"/>
            <w:shd w:val="clear" w:color="auto" w:fill="E7E6E6"/>
          </w:tcPr>
          <w:p w:rsidR="009375ED" w:rsidRPr="00333F3E" w:rsidRDefault="009375ED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375ED" w:rsidRPr="00333F3E" w:rsidRDefault="009375ED" w:rsidP="00A30025">
            <w:pPr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</w:tcPr>
          <w:p w:rsidR="009375ED" w:rsidRPr="00333F3E" w:rsidRDefault="009375ED" w:rsidP="00230905">
            <w:pPr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Биотехнология</w:t>
            </w:r>
          </w:p>
        </w:tc>
      </w:tr>
      <w:tr w:rsidR="009375ED" w:rsidRPr="00333F3E">
        <w:tc>
          <w:tcPr>
            <w:tcW w:w="3261" w:type="dxa"/>
            <w:shd w:val="clear" w:color="auto" w:fill="E7E6E6"/>
          </w:tcPr>
          <w:p w:rsidR="009375ED" w:rsidRPr="00333F3E" w:rsidRDefault="009375ED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375ED" w:rsidRPr="00333F3E" w:rsidRDefault="009375ED" w:rsidP="00230905">
            <w:pPr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 xml:space="preserve"> Пищевая биотехнология</w:t>
            </w:r>
          </w:p>
        </w:tc>
      </w:tr>
      <w:tr w:rsidR="009375ED" w:rsidRPr="00333F3E">
        <w:tc>
          <w:tcPr>
            <w:tcW w:w="3261" w:type="dxa"/>
            <w:shd w:val="clear" w:color="auto" w:fill="E7E6E6"/>
          </w:tcPr>
          <w:p w:rsidR="009375ED" w:rsidRPr="00333F3E" w:rsidRDefault="009375ED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375ED" w:rsidRPr="00333F3E" w:rsidRDefault="009375ED" w:rsidP="009B60C5">
            <w:pPr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12 з.е.</w:t>
            </w:r>
          </w:p>
        </w:tc>
      </w:tr>
      <w:tr w:rsidR="009375ED" w:rsidRPr="00333F3E">
        <w:tc>
          <w:tcPr>
            <w:tcW w:w="3261" w:type="dxa"/>
            <w:shd w:val="clear" w:color="auto" w:fill="E7E6E6"/>
          </w:tcPr>
          <w:p w:rsidR="009375ED" w:rsidRPr="00333F3E" w:rsidRDefault="009375ED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33F3E" w:rsidRDefault="00333F3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9375ED" w:rsidRPr="00333F3E" w:rsidRDefault="009375ED" w:rsidP="009B60C5">
            <w:pPr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Экзамен</w:t>
            </w:r>
          </w:p>
        </w:tc>
      </w:tr>
      <w:tr w:rsidR="009375ED" w:rsidRPr="00333F3E">
        <w:tc>
          <w:tcPr>
            <w:tcW w:w="3261" w:type="dxa"/>
            <w:shd w:val="clear" w:color="auto" w:fill="E7E6E6"/>
          </w:tcPr>
          <w:p w:rsidR="009375ED" w:rsidRPr="00333F3E" w:rsidRDefault="009375ED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375ED" w:rsidRPr="00333F3E" w:rsidRDefault="007A75C0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333F3E">
              <w:rPr>
                <w:i/>
                <w:iCs/>
                <w:sz w:val="24"/>
                <w:szCs w:val="24"/>
              </w:rPr>
              <w:t>И</w:t>
            </w:r>
            <w:r w:rsidR="009375ED" w:rsidRPr="00333F3E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9375ED" w:rsidRPr="00333F3E">
        <w:tc>
          <w:tcPr>
            <w:tcW w:w="10490" w:type="dxa"/>
            <w:gridSpan w:val="3"/>
            <w:shd w:val="clear" w:color="auto" w:fill="E7E6E6"/>
          </w:tcPr>
          <w:p w:rsidR="009375ED" w:rsidRPr="00333F3E" w:rsidRDefault="009375ED" w:rsidP="007A75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7A75C0" w:rsidRPr="00333F3E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333F3E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375ED" w:rsidRPr="00333F3E"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9375ED" w:rsidRPr="00333F3E"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9375ED" w:rsidRPr="00333F3E"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9375ED" w:rsidRPr="00333F3E">
        <w:trPr>
          <w:trHeight w:val="363"/>
        </w:trPr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9375ED" w:rsidRPr="00333F3E">
        <w:trPr>
          <w:trHeight w:val="365"/>
        </w:trPr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9375ED" w:rsidRPr="00333F3E">
        <w:trPr>
          <w:trHeight w:val="355"/>
        </w:trPr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9375ED" w:rsidRPr="00333F3E">
        <w:trPr>
          <w:trHeight w:val="386"/>
        </w:trPr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9375ED" w:rsidRPr="00333F3E">
        <w:trPr>
          <w:trHeight w:val="360"/>
        </w:trPr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9375ED" w:rsidRPr="00333F3E">
        <w:trPr>
          <w:trHeight w:val="378"/>
        </w:trPr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9375ED" w:rsidRPr="00333F3E">
        <w:tc>
          <w:tcPr>
            <w:tcW w:w="10490" w:type="dxa"/>
            <w:gridSpan w:val="3"/>
            <w:shd w:val="clear" w:color="auto" w:fill="E7E6E6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9375ED" w:rsidRPr="00333F3E"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F3E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9375ED" w:rsidRPr="00333F3E" w:rsidRDefault="009375ED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333F3E">
              <w:t xml:space="preserve">Ключникова, Н. В. Французский </w:t>
            </w:r>
            <w:r w:rsidRPr="00333F3E">
              <w:rPr>
                <w:rStyle w:val="affc"/>
                <w:b w:val="0"/>
                <w:bCs w:val="0"/>
              </w:rPr>
              <w:t>язык</w:t>
            </w:r>
            <w:r w:rsidRPr="00333F3E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333F3E">
                <w:rPr>
                  <w:rStyle w:val="affffc"/>
                  <w:color w:val="0000FF"/>
                  <w:lang w:val="pt-BR"/>
                </w:rPr>
                <w:t>http://lib.usue.ru/resource/limit/ump/16/p486182.pdf</w:t>
              </w:r>
            </w:hyperlink>
          </w:p>
          <w:p w:rsidR="009375ED" w:rsidRPr="00333F3E" w:rsidRDefault="009375ED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333F3E">
              <w:t xml:space="preserve">2. </w:t>
            </w:r>
            <w:r w:rsidRPr="00333F3E">
              <w:rPr>
                <w:lang w:val="pt-BR"/>
              </w:rPr>
              <w:t>Exercons</w:t>
            </w:r>
            <w:r w:rsidRPr="00333F3E">
              <w:t>-</w:t>
            </w:r>
            <w:r w:rsidRPr="00333F3E">
              <w:rPr>
                <w:lang w:val="pt-BR"/>
              </w:rPr>
              <w:t>nous</w:t>
            </w:r>
            <w:r w:rsidRPr="00333F3E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333F3E">
                <w:rPr>
                  <w:i/>
                  <w:iCs/>
                </w:rPr>
                <w:t>http://znanium.com/go.php?id=754426</w:t>
              </w:r>
            </w:hyperlink>
            <w:r w:rsidRPr="00333F3E">
              <w:rPr>
                <w:i/>
                <w:iCs/>
              </w:rPr>
              <w:t xml:space="preserve"> </w:t>
            </w:r>
            <w:hyperlink r:id="rId9" w:tgtFrame="_blank" w:history="1">
              <w:r w:rsidRPr="00333F3E">
                <w:rPr>
                  <w:rStyle w:val="aff3"/>
                  <w:i/>
                  <w:iCs/>
                </w:rPr>
                <w:t>http://znanium.co</w:t>
              </w:r>
              <w:r w:rsidRPr="00333F3E">
                <w:rPr>
                  <w:rStyle w:val="aff3"/>
                  <w:i/>
                  <w:iCs/>
                  <w:lang w:val="en-US"/>
                </w:rPr>
                <w:t>m</w:t>
              </w:r>
              <w:r w:rsidRPr="00333F3E">
                <w:rPr>
                  <w:rStyle w:val="aff3"/>
                  <w:i/>
                  <w:iCs/>
                </w:rPr>
                <w:t>/</w:t>
              </w:r>
              <w:r w:rsidRPr="00333F3E">
                <w:rPr>
                  <w:rStyle w:val="aff3"/>
                  <w:i/>
                  <w:iCs/>
                  <w:lang w:val="en-US"/>
                </w:rPr>
                <w:t>go</w:t>
              </w:r>
              <w:r w:rsidRPr="00333F3E">
                <w:rPr>
                  <w:rStyle w:val="aff3"/>
                  <w:i/>
                  <w:iCs/>
                </w:rPr>
                <w:t>.</w:t>
              </w:r>
              <w:r w:rsidRPr="00333F3E">
                <w:rPr>
                  <w:rStyle w:val="aff3"/>
                  <w:i/>
                  <w:iCs/>
                  <w:lang w:val="en-US"/>
                </w:rPr>
                <w:t>php</w:t>
              </w:r>
              <w:r w:rsidRPr="00333F3E">
                <w:rPr>
                  <w:rStyle w:val="aff3"/>
                  <w:i/>
                  <w:iCs/>
                </w:rPr>
                <w:t>?</w:t>
              </w:r>
              <w:r w:rsidRPr="00333F3E">
                <w:rPr>
                  <w:rStyle w:val="aff3"/>
                  <w:i/>
                  <w:iCs/>
                  <w:lang w:val="en-US"/>
                </w:rPr>
                <w:t>id</w:t>
              </w:r>
              <w:r w:rsidRPr="00333F3E">
                <w:rPr>
                  <w:rStyle w:val="aff3"/>
                  <w:i/>
                  <w:iCs/>
                </w:rPr>
                <w:t>=754426</w:t>
              </w:r>
            </w:hyperlink>
          </w:p>
          <w:p w:rsidR="009375ED" w:rsidRPr="00333F3E" w:rsidRDefault="009375ED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333F3E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http://lib.usue.ru/resource/limit/ump/15/p483351.pdf</w:t>
              </w:r>
            </w:hyperlink>
          </w:p>
          <w:p w:rsidR="009375ED" w:rsidRPr="00333F3E" w:rsidRDefault="009375ED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 xml:space="preserve">4. </w:t>
            </w:r>
            <w:r w:rsidRPr="00333F3E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333F3E">
                <w:rPr>
                  <w:rStyle w:val="aff3"/>
                  <w:i/>
                  <w:iCs/>
                  <w:sz w:val="24"/>
                  <w:szCs w:val="24"/>
                </w:rPr>
                <w:t>http://znanium.com/go.php?id=758091</w:t>
              </w:r>
            </w:hyperlink>
          </w:p>
          <w:p w:rsidR="009375ED" w:rsidRPr="00333F3E" w:rsidRDefault="009375ED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F3E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9375ED" w:rsidRPr="00333F3E" w:rsidRDefault="009375ED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1.</w:t>
            </w:r>
            <w:r w:rsidRPr="00333F3E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333F3E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9375ED" w:rsidRPr="00333F3E" w:rsidRDefault="009375ED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333F3E">
                <w:rPr>
                  <w:rStyle w:val="aff3"/>
                  <w:i/>
                  <w:iCs/>
                  <w:sz w:val="24"/>
                  <w:szCs w:val="24"/>
                </w:rPr>
                <w:t>http://znanium.com/go.php?id=1020501</w:t>
              </w:r>
            </w:hyperlink>
          </w:p>
          <w:p w:rsidR="009375ED" w:rsidRPr="00333F3E" w:rsidRDefault="009375ED" w:rsidP="00FA2E8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333F3E">
                <w:rPr>
                  <w:rStyle w:val="aff3"/>
                  <w:i/>
                  <w:iCs/>
                  <w:sz w:val="24"/>
                  <w:szCs w:val="24"/>
                </w:rPr>
                <w:t>http://znanium.com/go.php?id=558102</w:t>
              </w:r>
            </w:hyperlink>
          </w:p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4. Колмогорова, А. В. Лексикология (</w:t>
            </w:r>
            <w:r w:rsidRPr="00333F3E">
              <w:rPr>
                <w:b/>
                <w:bCs/>
                <w:sz w:val="24"/>
                <w:szCs w:val="24"/>
              </w:rPr>
              <w:t>французский</w:t>
            </w:r>
            <w:r w:rsidRPr="00333F3E">
              <w:rPr>
                <w:sz w:val="24"/>
                <w:szCs w:val="24"/>
              </w:rPr>
              <w:t xml:space="preserve"> </w:t>
            </w:r>
            <w:r w:rsidRPr="00333F3E">
              <w:rPr>
                <w:b/>
                <w:bCs/>
                <w:sz w:val="24"/>
                <w:szCs w:val="24"/>
              </w:rPr>
              <w:t>язык</w:t>
            </w:r>
            <w:r w:rsidRPr="00333F3E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333F3E">
                <w:rPr>
                  <w:rStyle w:val="aff3"/>
                  <w:i/>
                  <w:iCs/>
                  <w:sz w:val="24"/>
                  <w:szCs w:val="24"/>
                </w:rPr>
                <w:t>http://znanium.com/go.php?id=978621</w:t>
              </w:r>
            </w:hyperlink>
            <w:r w:rsidRPr="00333F3E">
              <w:rPr>
                <w:sz w:val="24"/>
                <w:szCs w:val="24"/>
              </w:rPr>
              <w:t xml:space="preserve"> </w:t>
            </w:r>
          </w:p>
        </w:tc>
      </w:tr>
      <w:tr w:rsidR="009375ED" w:rsidRPr="00333F3E">
        <w:tc>
          <w:tcPr>
            <w:tcW w:w="10490" w:type="dxa"/>
            <w:gridSpan w:val="3"/>
            <w:shd w:val="clear" w:color="auto" w:fill="E7E6E6"/>
          </w:tcPr>
          <w:p w:rsidR="009375ED" w:rsidRPr="00333F3E" w:rsidRDefault="009375ED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375ED" w:rsidRPr="00333F3E">
        <w:tc>
          <w:tcPr>
            <w:tcW w:w="10490" w:type="dxa"/>
            <w:gridSpan w:val="3"/>
          </w:tcPr>
          <w:p w:rsidR="009375ED" w:rsidRPr="00333F3E" w:rsidRDefault="009375ED" w:rsidP="00CB2C49">
            <w:pPr>
              <w:rPr>
                <w:b/>
                <w:bCs/>
                <w:sz w:val="24"/>
                <w:szCs w:val="24"/>
              </w:rPr>
            </w:pPr>
            <w:r w:rsidRPr="00333F3E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9375ED" w:rsidRPr="00333F3E" w:rsidRDefault="009375ED" w:rsidP="00140F29">
            <w:pPr>
              <w:jc w:val="both"/>
              <w:rPr>
                <w:sz w:val="24"/>
                <w:szCs w:val="24"/>
              </w:rPr>
            </w:pPr>
            <w:r w:rsidRPr="00333F3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33F3E">
              <w:rPr>
                <w:sz w:val="24"/>
                <w:szCs w:val="24"/>
              </w:rPr>
              <w:t xml:space="preserve">Контракт </w:t>
            </w:r>
            <w:r w:rsidRPr="00333F3E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9375ED" w:rsidRPr="00333F3E" w:rsidRDefault="009375ED" w:rsidP="00140F29">
            <w:pPr>
              <w:jc w:val="both"/>
              <w:rPr>
                <w:sz w:val="24"/>
                <w:szCs w:val="24"/>
              </w:rPr>
            </w:pPr>
            <w:r w:rsidRPr="00333F3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33F3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375ED" w:rsidRPr="00333F3E" w:rsidRDefault="009375ED" w:rsidP="00CB2C49">
            <w:pPr>
              <w:rPr>
                <w:b/>
                <w:bCs/>
                <w:sz w:val="24"/>
                <w:szCs w:val="24"/>
              </w:rPr>
            </w:pPr>
          </w:p>
          <w:p w:rsidR="009375ED" w:rsidRPr="00333F3E" w:rsidRDefault="009375ED" w:rsidP="00CB2C49">
            <w:pPr>
              <w:rPr>
                <w:sz w:val="24"/>
                <w:szCs w:val="24"/>
              </w:rPr>
            </w:pPr>
          </w:p>
        </w:tc>
      </w:tr>
      <w:tr w:rsidR="009375ED" w:rsidRPr="00333F3E">
        <w:tc>
          <w:tcPr>
            <w:tcW w:w="10490" w:type="dxa"/>
            <w:gridSpan w:val="3"/>
            <w:shd w:val="clear" w:color="auto" w:fill="E7E6E6"/>
          </w:tcPr>
          <w:p w:rsidR="009375ED" w:rsidRPr="00333F3E" w:rsidRDefault="009375ED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375ED" w:rsidRPr="00333F3E">
        <w:tc>
          <w:tcPr>
            <w:tcW w:w="10490" w:type="dxa"/>
            <w:gridSpan w:val="3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3F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375ED" w:rsidRPr="00333F3E">
        <w:tc>
          <w:tcPr>
            <w:tcW w:w="10490" w:type="dxa"/>
            <w:gridSpan w:val="3"/>
            <w:shd w:val="clear" w:color="auto" w:fill="E7E6E6"/>
          </w:tcPr>
          <w:p w:rsidR="009375ED" w:rsidRPr="00333F3E" w:rsidRDefault="009375ED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3F3E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375ED" w:rsidRPr="00333F3E">
        <w:tc>
          <w:tcPr>
            <w:tcW w:w="10490" w:type="dxa"/>
            <w:gridSpan w:val="3"/>
          </w:tcPr>
          <w:p w:rsidR="009375ED" w:rsidRPr="00333F3E" w:rsidRDefault="009375ED" w:rsidP="00CB2C49">
            <w:pPr>
              <w:rPr>
                <w:bCs/>
                <w:sz w:val="24"/>
                <w:szCs w:val="24"/>
              </w:rPr>
            </w:pPr>
            <w:r w:rsidRPr="00333F3E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375ED" w:rsidRDefault="009375ED" w:rsidP="0061508B">
      <w:pPr>
        <w:ind w:left="-284"/>
        <w:rPr>
          <w:sz w:val="24"/>
          <w:szCs w:val="24"/>
        </w:rPr>
      </w:pPr>
    </w:p>
    <w:p w:rsidR="003B7098" w:rsidRPr="00AE69EB" w:rsidRDefault="009375ED" w:rsidP="003B7098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327D0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3327D0" w:rsidRPr="003327D0">
        <w:rPr>
          <w:sz w:val="24"/>
          <w:szCs w:val="24"/>
        </w:rPr>
        <w:t>Соколова О.Л.</w:t>
      </w:r>
      <w:r w:rsidR="003327D0">
        <w:rPr>
          <w:sz w:val="24"/>
          <w:szCs w:val="24"/>
        </w:rPr>
        <w:t xml:space="preserve">, </w:t>
      </w:r>
      <w:r w:rsidR="003B7098" w:rsidRPr="00AE69EB">
        <w:rPr>
          <w:sz w:val="24"/>
          <w:szCs w:val="24"/>
        </w:rPr>
        <w:t>Соколова О.Л.</w:t>
      </w:r>
      <w:r w:rsidR="003B7098" w:rsidRPr="00AE69EB">
        <w:rPr>
          <w:sz w:val="24"/>
          <w:szCs w:val="24"/>
        </w:rPr>
        <w:tab/>
      </w:r>
    </w:p>
    <w:p w:rsidR="009375ED" w:rsidRDefault="009375ED" w:rsidP="0075328A">
      <w:pPr>
        <w:rPr>
          <w:sz w:val="24"/>
          <w:szCs w:val="24"/>
        </w:rPr>
      </w:pPr>
    </w:p>
    <w:p w:rsidR="003327D0" w:rsidRDefault="003327D0" w:rsidP="003327D0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Пищевой инженерии</w:t>
      </w:r>
    </w:p>
    <w:p w:rsidR="003327D0" w:rsidRDefault="003327D0" w:rsidP="003327D0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327D0" w:rsidRDefault="003327D0" w:rsidP="003327D0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19.03.01 </w:t>
      </w:r>
    </w:p>
    <w:p w:rsidR="003327D0" w:rsidRDefault="003327D0" w:rsidP="003327D0">
      <w:pPr>
        <w:rPr>
          <w:sz w:val="24"/>
        </w:rPr>
      </w:pPr>
      <w:r>
        <w:rPr>
          <w:sz w:val="24"/>
        </w:rPr>
        <w:t xml:space="preserve">Биотехнология, </w:t>
      </w:r>
    </w:p>
    <w:p w:rsidR="003327D0" w:rsidRDefault="003327D0" w:rsidP="003327D0">
      <w:pPr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9375ED" w:rsidRDefault="009375ED" w:rsidP="0072362D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375ED" w:rsidRDefault="009375ED" w:rsidP="002E341B">
      <w:pPr>
        <w:jc w:val="center"/>
        <w:rPr>
          <w:b/>
          <w:bCs/>
          <w:sz w:val="24"/>
          <w:szCs w:val="24"/>
        </w:rPr>
      </w:pPr>
    </w:p>
    <w:p w:rsidR="009375ED" w:rsidRDefault="009375ED" w:rsidP="00F41493">
      <w:pPr>
        <w:rPr>
          <w:b/>
          <w:bCs/>
          <w:sz w:val="24"/>
          <w:szCs w:val="24"/>
        </w:rPr>
      </w:pPr>
    </w:p>
    <w:sectPr w:rsidR="009375E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ED" w:rsidRDefault="009375ED">
      <w:r>
        <w:separator/>
      </w:r>
    </w:p>
  </w:endnote>
  <w:endnote w:type="continuationSeparator" w:id="0">
    <w:p w:rsidR="009375ED" w:rsidRDefault="0093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ED" w:rsidRDefault="009375ED">
      <w:r>
        <w:separator/>
      </w:r>
    </w:p>
  </w:footnote>
  <w:footnote w:type="continuationSeparator" w:id="0">
    <w:p w:rsidR="009375ED" w:rsidRDefault="0093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45BFF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D36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45131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48AD"/>
    <w:rsid w:val="002A511C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086A"/>
    <w:rsid w:val="00321CDA"/>
    <w:rsid w:val="00322D9C"/>
    <w:rsid w:val="00323273"/>
    <w:rsid w:val="003251E6"/>
    <w:rsid w:val="0032670A"/>
    <w:rsid w:val="00330CFB"/>
    <w:rsid w:val="003327D0"/>
    <w:rsid w:val="00333F3E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098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5C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0E7F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5ED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319D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5589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1E9C6"/>
  <w15:docId w15:val="{220C0A04-9F1E-47F7-BDFC-4B327E3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C7A20"/>
    <w:pPr>
      <w:numPr>
        <w:numId w:val="25"/>
      </w:numPr>
    </w:pPr>
  </w:style>
  <w:style w:type="numbering" w:customStyle="1" w:styleId="WW8Num1">
    <w:name w:val="WW8Num1"/>
    <w:rsid w:val="001C7A20"/>
    <w:pPr>
      <w:numPr>
        <w:numId w:val="4"/>
      </w:numPr>
    </w:pPr>
  </w:style>
  <w:style w:type="numbering" w:customStyle="1" w:styleId="a0">
    <w:name w:val="Стиль многоуровневый"/>
    <w:rsid w:val="001C7A20"/>
    <w:pPr>
      <w:numPr>
        <w:numId w:val="21"/>
      </w:numPr>
    </w:pPr>
  </w:style>
  <w:style w:type="numbering" w:customStyle="1" w:styleId="WW8Num4">
    <w:name w:val="WW8Num4"/>
    <w:rsid w:val="001C7A20"/>
    <w:pPr>
      <w:numPr>
        <w:numId w:val="3"/>
      </w:numPr>
    </w:pPr>
  </w:style>
  <w:style w:type="numbering" w:customStyle="1" w:styleId="9">
    <w:name w:val="Стиль многоуровневый9"/>
    <w:rsid w:val="001C7A20"/>
    <w:pPr>
      <w:numPr>
        <w:numId w:val="33"/>
      </w:numPr>
    </w:pPr>
  </w:style>
  <w:style w:type="numbering" w:customStyle="1" w:styleId="WW8Num16">
    <w:name w:val="WW8Num16"/>
    <w:rsid w:val="001C7A20"/>
    <w:pPr>
      <w:numPr>
        <w:numId w:val="11"/>
      </w:numPr>
    </w:pPr>
  </w:style>
  <w:style w:type="numbering" w:customStyle="1" w:styleId="2">
    <w:name w:val="Стиль многоуровневый2"/>
    <w:rsid w:val="001C7A20"/>
    <w:pPr>
      <w:numPr>
        <w:numId w:val="24"/>
      </w:numPr>
    </w:pPr>
  </w:style>
  <w:style w:type="numbering" w:customStyle="1" w:styleId="WW8Num10">
    <w:name w:val="WW8Num10"/>
    <w:rsid w:val="001C7A20"/>
    <w:pPr>
      <w:numPr>
        <w:numId w:val="18"/>
      </w:numPr>
    </w:pPr>
  </w:style>
  <w:style w:type="numbering" w:customStyle="1" w:styleId="WW8Num7">
    <w:name w:val="WW8Num7"/>
    <w:rsid w:val="001C7A20"/>
    <w:pPr>
      <w:numPr>
        <w:numId w:val="14"/>
      </w:numPr>
    </w:pPr>
  </w:style>
  <w:style w:type="numbering" w:customStyle="1" w:styleId="7">
    <w:name w:val="Стиль многоуровневый7"/>
    <w:rsid w:val="001C7A20"/>
    <w:pPr>
      <w:numPr>
        <w:numId w:val="29"/>
      </w:numPr>
    </w:pPr>
  </w:style>
  <w:style w:type="numbering" w:customStyle="1" w:styleId="1">
    <w:name w:val="Стиль многоуровневый1"/>
    <w:rsid w:val="001C7A20"/>
    <w:pPr>
      <w:numPr>
        <w:numId w:val="22"/>
      </w:numPr>
    </w:pPr>
  </w:style>
  <w:style w:type="numbering" w:customStyle="1" w:styleId="WW8Num22">
    <w:name w:val="WW8Num22"/>
    <w:rsid w:val="001C7A20"/>
    <w:pPr>
      <w:numPr>
        <w:numId w:val="12"/>
      </w:numPr>
    </w:pPr>
  </w:style>
  <w:style w:type="numbering" w:customStyle="1" w:styleId="WW8Num15">
    <w:name w:val="WW8Num15"/>
    <w:rsid w:val="001C7A20"/>
    <w:pPr>
      <w:numPr>
        <w:numId w:val="17"/>
      </w:numPr>
    </w:pPr>
  </w:style>
  <w:style w:type="numbering" w:customStyle="1" w:styleId="6">
    <w:name w:val="Стиль многоуровневый6"/>
    <w:rsid w:val="001C7A20"/>
    <w:pPr>
      <w:numPr>
        <w:numId w:val="28"/>
      </w:numPr>
    </w:pPr>
  </w:style>
  <w:style w:type="numbering" w:customStyle="1" w:styleId="3">
    <w:name w:val="Стиль многоуровневый3"/>
    <w:rsid w:val="001C7A20"/>
    <w:pPr>
      <w:numPr>
        <w:numId w:val="19"/>
      </w:numPr>
    </w:pPr>
  </w:style>
  <w:style w:type="numbering" w:customStyle="1" w:styleId="WW8Num23">
    <w:name w:val="WW8Num23"/>
    <w:rsid w:val="001C7A20"/>
    <w:pPr>
      <w:numPr>
        <w:numId w:val="8"/>
      </w:numPr>
    </w:pPr>
  </w:style>
  <w:style w:type="numbering" w:customStyle="1" w:styleId="List1">
    <w:name w:val="List 1"/>
    <w:rsid w:val="001C7A20"/>
    <w:pPr>
      <w:numPr>
        <w:numId w:val="2"/>
      </w:numPr>
    </w:pPr>
  </w:style>
  <w:style w:type="numbering" w:customStyle="1" w:styleId="WW8Num5">
    <w:name w:val="WW8Num5"/>
    <w:rsid w:val="001C7A20"/>
    <w:pPr>
      <w:numPr>
        <w:numId w:val="7"/>
      </w:numPr>
    </w:pPr>
  </w:style>
  <w:style w:type="numbering" w:customStyle="1" w:styleId="WW8Num6">
    <w:name w:val="WW8Num6"/>
    <w:rsid w:val="001C7A20"/>
    <w:pPr>
      <w:numPr>
        <w:numId w:val="15"/>
      </w:numPr>
    </w:pPr>
  </w:style>
  <w:style w:type="numbering" w:customStyle="1" w:styleId="4">
    <w:name w:val="Стиль многоуровневый4"/>
    <w:rsid w:val="001C7A20"/>
    <w:pPr>
      <w:numPr>
        <w:numId w:val="26"/>
      </w:numPr>
    </w:pPr>
  </w:style>
  <w:style w:type="numbering" w:customStyle="1" w:styleId="Numbering1">
    <w:name w:val="Numbering 1"/>
    <w:rsid w:val="001C7A20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C7A20"/>
    <w:pPr>
      <w:numPr>
        <w:numId w:val="30"/>
      </w:numPr>
    </w:pPr>
  </w:style>
  <w:style w:type="numbering" w:customStyle="1" w:styleId="WW8Num12">
    <w:name w:val="WW8Num12"/>
    <w:rsid w:val="001C7A20"/>
    <w:pPr>
      <w:numPr>
        <w:numId w:val="13"/>
      </w:numPr>
    </w:pPr>
  </w:style>
  <w:style w:type="numbering" w:customStyle="1" w:styleId="WW8Num9">
    <w:name w:val="WW8Num9"/>
    <w:rsid w:val="001C7A20"/>
    <w:pPr>
      <w:numPr>
        <w:numId w:val="9"/>
      </w:numPr>
    </w:pPr>
  </w:style>
  <w:style w:type="numbering" w:customStyle="1" w:styleId="WW8Num14">
    <w:name w:val="WW8Num14"/>
    <w:rsid w:val="001C7A20"/>
    <w:pPr>
      <w:numPr>
        <w:numId w:val="10"/>
      </w:numPr>
    </w:pPr>
  </w:style>
  <w:style w:type="numbering" w:customStyle="1" w:styleId="5">
    <w:name w:val="Стиль многоуровневый5"/>
    <w:rsid w:val="001C7A20"/>
    <w:pPr>
      <w:numPr>
        <w:numId w:val="27"/>
      </w:numPr>
    </w:pPr>
  </w:style>
  <w:style w:type="numbering" w:customStyle="1" w:styleId="WW8Num3">
    <w:name w:val="WW8Num3"/>
    <w:rsid w:val="001C7A20"/>
    <w:pPr>
      <w:numPr>
        <w:numId w:val="5"/>
      </w:numPr>
    </w:pPr>
  </w:style>
  <w:style w:type="numbering" w:customStyle="1" w:styleId="WW8Num2">
    <w:name w:val="WW8Num2"/>
    <w:rsid w:val="001C7A20"/>
    <w:pPr>
      <w:numPr>
        <w:numId w:val="6"/>
      </w:numPr>
    </w:pPr>
  </w:style>
  <w:style w:type="numbering" w:customStyle="1" w:styleId="WW8Num13">
    <w:name w:val="WW8Num13"/>
    <w:rsid w:val="001C7A20"/>
    <w:pPr>
      <w:numPr>
        <w:numId w:val="16"/>
      </w:numPr>
    </w:pPr>
  </w:style>
  <w:style w:type="numbering" w:customStyle="1" w:styleId="8">
    <w:name w:val="Стиль многоуровневый8"/>
    <w:rsid w:val="001C7A2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2019-03-15T09:02:00Z</cp:lastPrinted>
  <dcterms:created xsi:type="dcterms:W3CDTF">2019-03-14T04:12:00Z</dcterms:created>
  <dcterms:modified xsi:type="dcterms:W3CDTF">2019-08-09T04:21:00Z</dcterms:modified>
</cp:coreProperties>
</file>